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34" w:rsidRPr="00CE1E34" w:rsidRDefault="00CE1E34" w:rsidP="00CE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Беседа «ЕГЭ </w:t>
      </w: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стресса»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Активизация сильных сторон личности старшеклассника и формирование адекватного мнения о ЕГЭ.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адекватного реалистичного мнения о ЕГЭ.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2. Помощь в выработке стратегии подготовки и поведении на экзамене.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Помощь в преодолении психологического  барьера, мешающего  успешной сдаче ЕГЭ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участники тренинга научаются и узнают как:</w:t>
      </w:r>
    </w:p>
    <w:p w:rsidR="00CE1E34" w:rsidRPr="00CE1E34" w:rsidRDefault="00CE1E34" w:rsidP="00CE1E34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перестать бояться ЕГЭ и стать более уверенным; </w:t>
      </w:r>
    </w:p>
    <w:p w:rsidR="00CE1E34" w:rsidRPr="00CE1E34" w:rsidRDefault="00CE1E34" w:rsidP="00CE1E34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свое психологическое состояние в период подготовки и сдачи единого государственного экзамена;</w:t>
      </w:r>
    </w:p>
    <w:p w:rsidR="00CE1E34" w:rsidRPr="00CE1E34" w:rsidRDefault="00CE1E34" w:rsidP="00CE1E34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установку на успешную сдачу ЕГЭ; </w:t>
      </w:r>
    </w:p>
    <w:p w:rsidR="00CE1E34" w:rsidRPr="00CE1E34" w:rsidRDefault="00CE1E34" w:rsidP="00CE1E34">
      <w:pPr>
        <w:numPr>
          <w:ilvl w:val="0"/>
          <w:numId w:val="1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психологические барьеры, мешающие успешной сдаче ЕГЭ.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CE1E34" w:rsidRPr="00CE1E34" w:rsidRDefault="00CE1E34" w:rsidP="00CE1E34">
      <w:pPr>
        <w:numPr>
          <w:ilvl w:val="0"/>
          <w:numId w:val="2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proofErr w:type="spell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презентация,</w:t>
      </w:r>
    </w:p>
    <w:p w:rsidR="00CE1E34" w:rsidRPr="00CE1E34" w:rsidRDefault="00CE1E34" w:rsidP="00CE1E34">
      <w:pPr>
        <w:numPr>
          <w:ilvl w:val="0"/>
          <w:numId w:val="2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проектор;</w:t>
      </w:r>
    </w:p>
    <w:p w:rsidR="00CE1E34" w:rsidRPr="00CE1E34" w:rsidRDefault="00CE1E34" w:rsidP="00CE1E34">
      <w:pPr>
        <w:numPr>
          <w:ilvl w:val="0"/>
          <w:numId w:val="2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листы формата</w:t>
      </w: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4;</w:t>
      </w:r>
    </w:p>
    <w:p w:rsidR="00CE1E34" w:rsidRPr="00CE1E34" w:rsidRDefault="00CE1E34" w:rsidP="00CE1E34">
      <w:pPr>
        <w:numPr>
          <w:ilvl w:val="0"/>
          <w:numId w:val="3"/>
        </w:numPr>
        <w:shd w:val="clear" w:color="auto" w:fill="FFFFFF"/>
        <w:spacing w:before="31" w:after="3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 для техники «Пирамида логических уровней»;</w:t>
      </w:r>
    </w:p>
    <w:p w:rsidR="00CE1E34" w:rsidRPr="00CE1E34" w:rsidRDefault="00CE1E34" w:rsidP="00CE1E34">
      <w:pPr>
        <w:numPr>
          <w:ilvl w:val="0"/>
          <w:numId w:val="3"/>
        </w:numPr>
        <w:shd w:val="clear" w:color="auto" w:fill="FFFFFF"/>
        <w:spacing w:before="31" w:after="3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для каждого  «О правилах и процедуре проведения ЕГЭ»;</w:t>
      </w:r>
    </w:p>
    <w:p w:rsidR="00CE1E34" w:rsidRPr="00CE1E34" w:rsidRDefault="00CE1E34" w:rsidP="00CE1E34">
      <w:pPr>
        <w:numPr>
          <w:ilvl w:val="0"/>
          <w:numId w:val="3"/>
        </w:numPr>
        <w:shd w:val="clear" w:color="auto" w:fill="FFFFFF"/>
        <w:spacing w:before="31" w:after="3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видеофрагмент выступления «Уральские пельмени» - «ЕГЭ по рассказам школьников»;</w:t>
      </w:r>
    </w:p>
    <w:p w:rsidR="00CE1E34" w:rsidRPr="00CE1E34" w:rsidRDefault="00CE1E34" w:rsidP="00CE1E34">
      <w:pPr>
        <w:numPr>
          <w:ilvl w:val="0"/>
          <w:numId w:val="3"/>
        </w:numPr>
        <w:shd w:val="clear" w:color="auto" w:fill="FFFFFF"/>
        <w:spacing w:before="31" w:after="3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листочков из цветной бумаги 4-х цветов для каждой группы.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технологии: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развития критического мышления, </w:t>
      </w:r>
      <w:proofErr w:type="spell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коучинговая</w:t>
      </w:r>
      <w:proofErr w:type="spell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приемы: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«Ассоциация», прием «Расшифровка»,  техника «Пирамида логических уровней», техника «Декартовы вопросы»; методы: мозговой штурм, работа в группе, самотестирование учащихся.</w:t>
      </w:r>
      <w:proofErr w:type="gramEnd"/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Расположение учащихся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:  парты расставлены для 4-х команд по 4-5 человек так, чтобы учащиеся смотрели друг на друга.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занятия:</w:t>
      </w:r>
    </w:p>
    <w:p w:rsidR="00CE1E34" w:rsidRPr="00CE1E34" w:rsidRDefault="00CE1E34" w:rsidP="00CE1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педагога-психолога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1E34" w:rsidRPr="00CE1E34" w:rsidRDefault="00CE1E34" w:rsidP="00CE1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ЕГЭ? (в/</w:t>
      </w:r>
      <w:proofErr w:type="spell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«ЕГЭ по рассказам школьников», прием «Ассоциация»).</w:t>
      </w:r>
    </w:p>
    <w:p w:rsidR="00CE1E34" w:rsidRPr="00CE1E34" w:rsidRDefault="00CE1E34" w:rsidP="00CE1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изменить отношение к ЕГЭ  (техника «Расшифровка»).</w:t>
      </w:r>
    </w:p>
    <w:p w:rsidR="00CE1E34" w:rsidRPr="00CE1E34" w:rsidRDefault="00CE1E34" w:rsidP="00CE1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мне даст ЕГЭ (техника «Пирамида логических уровней).</w:t>
      </w:r>
    </w:p>
    <w:p w:rsidR="00CE1E34" w:rsidRPr="00CE1E34" w:rsidRDefault="00CE1E34" w:rsidP="00CE1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процедуры проведения ЕГЭ (тестирование каждого).</w:t>
      </w:r>
    </w:p>
    <w:p w:rsidR="00CE1E34" w:rsidRPr="00CE1E34" w:rsidRDefault="00CE1E34" w:rsidP="00CE1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лучше готовиться к экзаменам (мозговой штурм).</w:t>
      </w:r>
    </w:p>
    <w:p w:rsidR="00CE1E34" w:rsidRPr="00CE1E34" w:rsidRDefault="00CE1E34" w:rsidP="00CE1E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(техника «Декартовы вопросы»), обмен мнениями.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 занятия: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Вступление педагога-психолога</w:t>
      </w: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наступлением весны мы чувствуем, что настроение улучшается. Хочется влюбиться и непременно быть счастливым. Но для выпускников весна – период активной подготовки к ЕГЭ.  ЕГЭ- это серьезное испытание для  старшеклассников, так как это не только возможность проверить свои знания, но и стресс для физического и психологического здоровья учащихся, родителей и учителей.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Казалось бы, пора уже привыкнуть к этому страшному слову ЕГЭ, но вот опять июнь, и снова </w:t>
      </w:r>
      <w:proofErr w:type="spell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одиннадцатиклассники</w:t>
      </w:r>
      <w:proofErr w:type="spell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, их родители и учителя чуть ли не бьются в истерике, задаваясь вопросом: что будет? Можно, конечно, погадать на ромашке или довести себя до нервного срыва, но можно и просто настроиться на экзамен, принять его как неизбежность — и тогда все получится.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ЕГЭ?                                                                                                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этот вопрос очень хорошо ответили ребята из «Уральских пельменей». О том, как воспринимают родители выпускников ЕГЭ этот ролик (просмотр в/</w:t>
      </w:r>
      <w:proofErr w:type="spell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«ЕГЭ по рассказам школьников»).                                                                                      4 минуты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 же, это шутка. Однако в каждой шутке есть доля истины. А с чем ассоциируется у вас это понятие? Предлагаю вам для ответа </w:t>
      </w:r>
      <w:r w:rsidRPr="00CE1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приём «Ассоциация».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(Этот прием поможет учащимся настроиться на обсуждаемую тему). Ассоциации – это первое, что приходит в голову, когда вы слышите какое-то слово или видите какой-то предмет. Необходимо написать слово «ЕГЭ» и написать любую ассоциацию на это слово. Постарайтесь не задумываться подолгу, говорите первое, что приходит в голову.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Задание:</w:t>
      </w:r>
    </w:p>
    <w:p w:rsidR="00CE1E34" w:rsidRPr="00CE1E34" w:rsidRDefault="00CE1E34" w:rsidP="00CE1E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Э-</w:t>
      </w:r>
      <w:proofErr w:type="gram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…(напишите 10 ассоциаций).                                                   5 минут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учитель записывает на доске все ответы учащихся: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ЕГЭ- это</w:t>
      </w:r>
    </w:p>
    <w:p w:rsidR="00CE1E34" w:rsidRPr="00CE1E34" w:rsidRDefault="00CE1E34" w:rsidP="00CE1E34">
      <w:pPr>
        <w:numPr>
          <w:ilvl w:val="0"/>
          <w:numId w:val="6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знаний</w:t>
      </w:r>
    </w:p>
    <w:p w:rsidR="00CE1E34" w:rsidRPr="00CE1E34" w:rsidRDefault="00CE1E34" w:rsidP="00CE1E34">
      <w:pPr>
        <w:numPr>
          <w:ilvl w:val="0"/>
          <w:numId w:val="6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</w:t>
      </w:r>
    </w:p>
    <w:p w:rsidR="00CE1E34" w:rsidRPr="00CE1E34" w:rsidRDefault="00CE1E34" w:rsidP="00CE1E34">
      <w:pPr>
        <w:numPr>
          <w:ilvl w:val="0"/>
          <w:numId w:val="6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</w:t>
      </w:r>
    </w:p>
    <w:p w:rsidR="00CE1E34" w:rsidRPr="00CE1E34" w:rsidRDefault="00CE1E34" w:rsidP="00CE1E34">
      <w:pPr>
        <w:numPr>
          <w:ilvl w:val="0"/>
          <w:numId w:val="6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волнение и т.д.      </w:t>
      </w:r>
    </w:p>
    <w:p w:rsidR="00CE1E34" w:rsidRPr="00CE1E34" w:rsidRDefault="00CE1E34" w:rsidP="00CE1E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Знаками «+» или </w:t>
      </w: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«-</w:t>
      </w:r>
      <w:proofErr w:type="gram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« обозначьте ваше отношение ко всем ассоциациям, которые вы написали в списке, какие эмоции они у вас вызывают, например, «страх»- это «минус», «боюсь»- «минус» и т.д.</w:t>
      </w:r>
    </w:p>
    <w:p w:rsidR="00CE1E34" w:rsidRPr="00CE1E34" w:rsidRDefault="00CE1E34" w:rsidP="00CE1E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Подсчитайте количество  «+» и «</w:t>
      </w: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-«</w:t>
      </w:r>
      <w:proofErr w:type="gram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. Сделайте вывод, какие эмоции вызывает  у вас предстоящий экзамен.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Вывод: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У многих  учащихся слово «ЕГЭ» вызывает отрицательные эмоции, так как «минусов» больше, чем плюсов.  Чаще всего ЕГЭ вызывает негативные эмоции  учащихся и их родителей. С ЕГЭ ассоциируется  тревога, страх и гнев. Дети говорят о том, что ЕГЭ сдать невозможно, родители – переживают за психологическое состояние детей и результатах, которые неизменно повлияют на поступление в вузы. Наличие негативного эмоционального фона осложняет подготовку к экзамену для всех участников образовательного процесса.  </w:t>
      </w:r>
    </w:p>
    <w:p w:rsidR="00CE1E34" w:rsidRPr="00CE1E34" w:rsidRDefault="00CE1E34" w:rsidP="00CE1E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можно изменить негативное отношение к ЕГЭ?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Техника «Расшифровка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»: На чистых листах  учащиеся пишут  на одной строке с большими пробелами 3 буквы «Е», «Г», «Э». Детям предлагается следующее задание: «Перед вами три буквы. Они могут иметь хорошо известную нам расшифровку – единый государственный экзамен, а могут обозначать что-то совсем другое. Давайте попробуем расшифровать каждую букву по-своему, но чтобы обязательно получилось словосочетание из начальных букв «е», «г», «э», пусть даже смешное, злое или бессмысленное.                                                                                                            5 минут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Условие:</w:t>
      </w:r>
    </w:p>
    <w:p w:rsidR="00CE1E34" w:rsidRPr="00CE1E34" w:rsidRDefault="00CE1E34" w:rsidP="00CE1E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использовать слова однокоренные следующим словам, как   «единый», «государственный», «экзамен».</w:t>
      </w:r>
    </w:p>
    <w:p w:rsidR="00CE1E34" w:rsidRPr="00CE1E34" w:rsidRDefault="00CE1E34" w:rsidP="00CE1E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Разрешается ругаться.</w:t>
      </w:r>
    </w:p>
    <w:p w:rsidR="00CE1E34" w:rsidRPr="00CE1E34" w:rsidRDefault="00CE1E34" w:rsidP="00CE1E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составить 10 словосочетаний.</w:t>
      </w:r>
    </w:p>
    <w:tbl>
      <w:tblPr>
        <w:tblW w:w="1275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3261"/>
        <w:gridCol w:w="6429"/>
      </w:tblGrid>
      <w:tr w:rsidR="00CE1E34" w:rsidRPr="00CE1E34" w:rsidTr="00CE1E3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CE1E34" w:rsidRPr="00CE1E34" w:rsidTr="00CE1E3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естественный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громкий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эксперимент</w:t>
            </w:r>
          </w:p>
        </w:tc>
      </w:tr>
      <w:tr w:rsidR="00CE1E34" w:rsidRPr="00CE1E34" w:rsidTr="00CE1E3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голубая</w:t>
            </w:r>
            <w:proofErr w:type="spell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эндемичная</w:t>
            </w:r>
            <w:proofErr w:type="spellEnd"/>
          </w:p>
        </w:tc>
      </w:tr>
      <w:tr w:rsidR="00CE1E34" w:rsidRPr="00CE1E34" w:rsidTr="00CE1E3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едкий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гнусный</w:t>
            </w:r>
            <w:proofErr w:type="gramEnd"/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экскремент</w:t>
            </w:r>
            <w:proofErr w:type="spellEnd"/>
          </w:p>
        </w:tc>
      </w:tr>
      <w:tr w:rsidR="00CE1E34" w:rsidRPr="00CE1E34" w:rsidTr="00CE1E3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евнух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грабил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Эдуарда</w:t>
            </w:r>
          </w:p>
        </w:tc>
      </w:tr>
      <w:tr w:rsidR="00CE1E34" w:rsidRPr="00CE1E34" w:rsidTr="00CE1E3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ехали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гости</w:t>
            </w:r>
          </w:p>
        </w:tc>
        <w:tc>
          <w:tcPr>
            <w:tcW w:w="6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1E34" w:rsidRPr="00CE1E34" w:rsidRDefault="00CE1E34" w:rsidP="00CE1E3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1E34">
              <w:rPr>
                <w:rFonts w:ascii="Corsiva" w:eastAsia="Times New Roman" w:hAnsi="Corsiva" w:cs="Arial"/>
                <w:color w:val="000000"/>
                <w:sz w:val="24"/>
                <w:szCs w:val="24"/>
              </w:rPr>
              <w:t>электропоездом</w:t>
            </w:r>
          </w:p>
        </w:tc>
      </w:tr>
    </w:tbl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 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пишет все предлагаемые учащимися словосочетания.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Задание:</w:t>
      </w:r>
    </w:p>
    <w:p w:rsidR="00CE1E34" w:rsidRPr="00CE1E34" w:rsidRDefault="00CE1E34" w:rsidP="00CE1E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По желанию зачитайте полученные словосочетания (несколько для примера)</w:t>
      </w:r>
    </w:p>
    <w:p w:rsidR="00CE1E34" w:rsidRPr="00CE1E34" w:rsidRDefault="00CE1E34" w:rsidP="00CE1E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Распределите все 10 словосочетаний по эмоциям: «+»- фраза вызывает положительные эмоции, минус- фраза несет негативные эмоции, «0»- фраза нейтральная.</w:t>
      </w:r>
    </w:p>
    <w:p w:rsidR="00CE1E34" w:rsidRPr="00CE1E34" w:rsidRDefault="00CE1E34" w:rsidP="00CE1E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Подсчитайте количество плюсов, минусов, нулей. Выясните, каких эмоций у вас больше?</w:t>
      </w:r>
    </w:p>
    <w:p w:rsidR="00CE1E34" w:rsidRPr="00CE1E34" w:rsidRDefault="00CE1E34" w:rsidP="00CE1E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Определите, кем вы являетесь  в большей степени:  </w:t>
      </w:r>
    </w:p>
    <w:p w:rsidR="00CE1E34" w:rsidRPr="00CE1E34" w:rsidRDefault="00CE1E34" w:rsidP="00CE1E34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«оптимист» (больше плюсов),</w:t>
      </w:r>
    </w:p>
    <w:p w:rsidR="00CE1E34" w:rsidRPr="00CE1E34" w:rsidRDefault="00CE1E34" w:rsidP="00CE1E34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«пессимист» (минусы)</w:t>
      </w:r>
    </w:p>
    <w:p w:rsidR="00CE1E34" w:rsidRPr="00CE1E34" w:rsidRDefault="00CE1E34" w:rsidP="00CE1E34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пофигист</w:t>
      </w:r>
      <w:proofErr w:type="spell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»  (больше нулей),</w:t>
      </w:r>
    </w:p>
    <w:p w:rsidR="00CE1E34" w:rsidRPr="00CE1E34" w:rsidRDefault="00CE1E34" w:rsidP="00CE1E34">
      <w:pPr>
        <w:numPr>
          <w:ilvl w:val="0"/>
          <w:numId w:val="11"/>
        </w:numPr>
        <w:shd w:val="clear" w:color="auto" w:fill="FFFFFF"/>
        <w:spacing w:before="31" w:after="31" w:line="240" w:lineRule="auto"/>
        <w:ind w:left="1440"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«реалист» (если есть все эти знаки).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Психолог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Обратите внимание, что количество плюсов стало больше, чем при выполнении первого задания. Смысл этого упражнения состоит в том, чтобы отрицательные эмоции, связанные с ЕГЭ постепенно схлынули и плавно перешли на положительную волну. Это поможет посмотреть на ЕГЭ с другой стороны.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Что может мне дать ЕГЭ?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учащимся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подумайте, что может лично вам дать ЕГЭ в случае успешной сдачи экзамена?  Посмотрите, какую помощь вам в этом может оказать </w:t>
      </w:r>
      <w:proofErr w:type="spellStart"/>
      <w:r w:rsidRPr="00CE1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коучинговая</w:t>
      </w:r>
      <w:proofErr w:type="spellEnd"/>
      <w:r w:rsidRPr="00CE1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техника «Пирамида логических уровней»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.                                             15 минут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(Техника выполняется учителем с одним из обучающихся по предварительной договоренности).  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очень действенное упражнение в ситуациях, когда вы чувствуете, что зашли в тупик или нет уверенности в собственных силах. Необходимо честно отвечать себе на вопросы пирамиды - сначала взбираясь вверх по ее 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ступенькам, а потом опускаясь вниз. Всего есть 6 логических уровней (начиная снизу):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уровень - окружение.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 Ответь, когда ты планируешь достичь цели, где это будет, кто будет рядом с тобой (близкие, клиенты, коллеги и т.д.)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proofErr w:type="gramStart"/>
      <w:r w:rsidRPr="00CE1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>
        <w:rPr>
          <w:rFonts w:ascii="Corsiva" w:eastAsia="Times New Roman" w:hAnsi="Corsiva" w:cs="Times New Roman"/>
          <w:color w:val="333333"/>
          <w:sz w:val="24"/>
          <w:szCs w:val="24"/>
        </w:rPr>
        <w:t>июнь 2025</w:t>
      </w:r>
      <w:r w:rsidRPr="00CE1E34">
        <w:rPr>
          <w:rFonts w:ascii="Corsiva" w:eastAsia="Times New Roman" w:hAnsi="Corsiva" w:cs="Times New Roman"/>
          <w:color w:val="333333"/>
          <w:sz w:val="24"/>
          <w:szCs w:val="24"/>
        </w:rPr>
        <w:t>г, школа, кабинет директора, со мной родители, одноклассники, теплая погода, светит солнце, утро, свобода</w:t>
      </w:r>
      <w:r w:rsidRPr="00CE1E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уровень - действие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Какие шаги ты станешь совершать для достижения цели? Что будешь делать в том окружении, о котором говорил (а) ранее?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b/>
          <w:bCs/>
          <w:color w:val="333333"/>
          <w:sz w:val="24"/>
          <w:szCs w:val="24"/>
        </w:rPr>
        <w:t>(</w:t>
      </w:r>
      <w:r w:rsidRPr="00CE1E34">
        <w:rPr>
          <w:rFonts w:ascii="Corsiva" w:eastAsia="Times New Roman" w:hAnsi="Corsiva" w:cs="Times New Roman"/>
          <w:color w:val="333333"/>
          <w:sz w:val="24"/>
          <w:szCs w:val="24"/>
        </w:rPr>
        <w:t>молиться, надеяться на чудо, заниматься с репетиторами, повторять материал)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уровень - способности.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  Какими навыками и способностями тебе необходимо обладать, чтобы достичь цели? Какие из них у тебя уже есть, а какие требуют развития?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(хорошая память, концентрация, умение абстрагироваться, ловкость, умение списывать)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уровень - ценности.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 Что ценного в этих навыках и способностях?  Что ценного привнесут в твою жизнь полученные навыки и опыт?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(может пригодиться в дальнейшей учебе в ВУЗе и на работе)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уровень - идентификация.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  Кем ты будешь, когда достигнешь своей цели?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(студентом ВУЗа)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уровень - миссия.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  Зачем ты это делаешь?  Для кого еще важно достижение цели, поставленной тобой?  Кто будет рад, получит пользу от ее достижения?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proofErr w:type="gramStart"/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(получение аттестата и высшего образование, для работы по душе; близкие)</w:t>
      </w:r>
      <w:proofErr w:type="gramEnd"/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Ответив на все эти вопросы, спускаемся вниз по тем же уровням.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6 уровень – миссия /</w:t>
      </w:r>
      <w:proofErr w:type="spellStart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</w:t>
      </w:r>
      <w:proofErr w:type="spellEnd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  Как еще ты можешь добиться поставленной цели? Будут ли рады этому те, ради кого ты это делаешь?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(Развитие внимательности)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уровень – идентификация/</w:t>
      </w:r>
      <w:proofErr w:type="spellStart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</w:t>
      </w:r>
      <w:proofErr w:type="spellEnd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/. 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Как твои новые обязанности помогут тебе в достижении цели?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(для точного и правильного выполнения заданий ЕГЭ)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 уровень – ценности /</w:t>
      </w:r>
      <w:proofErr w:type="spellStart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</w:t>
      </w:r>
      <w:proofErr w:type="spellEnd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/. 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Что ценного ты получишь, когда достигнешь цели?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(я пришла к этому, я молодец, я справилась!)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 уровень – </w:t>
      </w:r>
      <w:proofErr w:type="gramStart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способности</w:t>
      </w:r>
      <w:proofErr w:type="gramEnd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/</w:t>
      </w:r>
      <w:proofErr w:type="spellStart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</w:t>
      </w:r>
      <w:proofErr w:type="spellEnd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/. </w:t>
      </w:r>
      <w:proofErr w:type="gramStart"/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Какими</w:t>
      </w:r>
      <w:proofErr w:type="gramEnd"/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способностями ты будешь обладать?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color w:val="333333"/>
          <w:sz w:val="24"/>
          <w:szCs w:val="24"/>
        </w:rPr>
        <w:t>(уверенность в себе, в своих силах)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 уровень – действие /</w:t>
      </w:r>
      <w:proofErr w:type="spellStart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</w:t>
      </w:r>
      <w:proofErr w:type="spellEnd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. Что ты будешь делать?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(пойду учиться, вначале отпраздную успешную сдачу)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уровень – окружение /</w:t>
      </w:r>
      <w:proofErr w:type="spellStart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</w:t>
      </w:r>
      <w:proofErr w:type="spellEnd"/>
      <w:r w:rsidRPr="00CE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  Когда, где, с кем все это случится?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(Осень</w:t>
      </w:r>
      <w:r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 xml:space="preserve"> 2025</w:t>
      </w: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г, г</w:t>
      </w:r>
      <w:proofErr w:type="gramStart"/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.</w:t>
      </w:r>
      <w:r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К</w:t>
      </w:r>
      <w:proofErr w:type="gramEnd"/>
      <w:r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 xml:space="preserve">изляр, живу в съемной квартире, </w:t>
      </w:r>
      <w:r w:rsidRPr="00CE1E34">
        <w:rPr>
          <w:rFonts w:ascii="Corsiva" w:eastAsia="Times New Roman" w:hAnsi="Corsiva" w:cs="Times New Roman"/>
          <w:i/>
          <w:iCs/>
          <w:color w:val="333333"/>
          <w:sz w:val="24"/>
          <w:szCs w:val="24"/>
        </w:rPr>
        <w:t>)</w:t>
      </w:r>
    </w:p>
    <w:p w:rsidR="00CE1E34" w:rsidRPr="00CE1E34" w:rsidRDefault="00CE1E34" w:rsidP="00CE1E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вы знаете о правилах и процедуре проведения ЕГЭ?                  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2 минуты</w:t>
      </w: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предлагается распечатка теста, в которой содержатся тесты с выбором ответов на знание правил и процедуре экзамена. Каждый ученик выполняет индивидуально. Далее идет проверка теста по предложенным учителем ответам.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правилах и процедуре проведения ЕГЭ.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1.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Чем нельзя пользоваться на экзамене?</w:t>
      </w:r>
    </w:p>
    <w:p w:rsidR="00CE1E34" w:rsidRPr="00CE1E34" w:rsidRDefault="00CE1E34" w:rsidP="00CE1E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мобильным телефоном</w:t>
      </w:r>
    </w:p>
    <w:p w:rsidR="00CE1E34" w:rsidRPr="00CE1E34" w:rsidRDefault="00CE1E34" w:rsidP="00CE1E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гелевой</w:t>
      </w:r>
      <w:proofErr w:type="spell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черной ручкой.</w:t>
      </w:r>
    </w:p>
    <w:p w:rsidR="00CE1E34" w:rsidRPr="00CE1E34" w:rsidRDefault="00CE1E34" w:rsidP="00CE1E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тестовым материалом (КИМ).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А 2.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На экзамен необходимо принести:</w:t>
      </w:r>
    </w:p>
    <w:p w:rsidR="00CE1E34" w:rsidRPr="00CE1E34" w:rsidRDefault="00CE1E34" w:rsidP="00CE1E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Учебник.</w:t>
      </w:r>
    </w:p>
    <w:p w:rsidR="00CE1E34" w:rsidRPr="00CE1E34" w:rsidRDefault="00CE1E34" w:rsidP="00CE1E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Паспорт.</w:t>
      </w:r>
    </w:p>
    <w:p w:rsidR="00CE1E34" w:rsidRPr="00CE1E34" w:rsidRDefault="00CE1E34" w:rsidP="00CE1E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компьютер.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3.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нарушении требований, предусмотренных правилами проведения экзамена, учащийся:</w:t>
      </w:r>
    </w:p>
    <w:p w:rsidR="00CE1E34" w:rsidRPr="00CE1E34" w:rsidRDefault="00CE1E34" w:rsidP="00CE1E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Встает в угол.</w:t>
      </w:r>
    </w:p>
    <w:p w:rsidR="00CE1E34" w:rsidRPr="00CE1E34" w:rsidRDefault="00CE1E34" w:rsidP="00CE1E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Удаляется с экзамена</w:t>
      </w:r>
    </w:p>
    <w:p w:rsidR="00CE1E34" w:rsidRPr="00CE1E34" w:rsidRDefault="00CE1E34" w:rsidP="00CE1E3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Платит штраф.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4.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выхода из аудитории во время экзамена  необходимо обратиться:</w:t>
      </w:r>
    </w:p>
    <w:p w:rsidR="00CE1E34" w:rsidRPr="00CE1E34" w:rsidRDefault="00CE1E34" w:rsidP="00CE1E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 организатору</w:t>
      </w:r>
    </w:p>
    <w:p w:rsidR="00CE1E34" w:rsidRPr="00CE1E34" w:rsidRDefault="00CE1E34" w:rsidP="00CE1E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президенту РФ</w:t>
      </w:r>
    </w:p>
    <w:p w:rsidR="00CE1E34" w:rsidRPr="00CE1E34" w:rsidRDefault="00CE1E34" w:rsidP="00CE1E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 другу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А5.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Во избежание ошибок ответ лучше сначала записать номера ответов:</w:t>
      </w:r>
    </w:p>
    <w:p w:rsidR="00CE1E34" w:rsidRPr="00CE1E34" w:rsidRDefault="00CE1E34" w:rsidP="00CE1E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На ладони.</w:t>
      </w:r>
    </w:p>
    <w:p w:rsidR="00CE1E34" w:rsidRPr="00CE1E34" w:rsidRDefault="00CE1E34" w:rsidP="00CE1E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полях бланка.</w:t>
      </w:r>
    </w:p>
    <w:p w:rsidR="00CE1E34" w:rsidRPr="00CE1E34" w:rsidRDefault="00CE1E34" w:rsidP="00CE1E3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На черновике.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Start"/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proofErr w:type="gramEnd"/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 задании группы «В» вместо одного слова нужно написать другое, то старое зачеркивается:</w:t>
      </w:r>
    </w:p>
    <w:p w:rsidR="00CE1E34" w:rsidRPr="00CE1E34" w:rsidRDefault="00CE1E34" w:rsidP="00CE1E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чертой</w:t>
      </w:r>
    </w:p>
    <w:p w:rsidR="00CE1E34" w:rsidRPr="00CE1E34" w:rsidRDefault="00CE1E34" w:rsidP="00CE1E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чертами</w:t>
      </w:r>
    </w:p>
    <w:p w:rsidR="00CE1E34" w:rsidRPr="00CE1E34" w:rsidRDefault="00CE1E34" w:rsidP="00CE1E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 чертами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Start"/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proofErr w:type="gramEnd"/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выполнения задания группы «А»  необходимо выбрать номер правильного ответа и поставить в клеточку с номером правильного ответа:</w:t>
      </w:r>
    </w:p>
    <w:p w:rsidR="00CE1E34" w:rsidRPr="00CE1E34" w:rsidRDefault="00CE1E34" w:rsidP="00CE1E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Галочку</w:t>
      </w:r>
    </w:p>
    <w:p w:rsidR="00CE1E34" w:rsidRPr="00CE1E34" w:rsidRDefault="00CE1E34" w:rsidP="00CE1E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Звездочку</w:t>
      </w:r>
    </w:p>
    <w:p w:rsidR="00CE1E34" w:rsidRPr="00CE1E34" w:rsidRDefault="00CE1E34" w:rsidP="00CE1E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Крестик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А8.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заполнении бланков ответов группы «С» нужно отступать от рамки:</w:t>
      </w:r>
    </w:p>
    <w:p w:rsidR="00CE1E34" w:rsidRPr="00CE1E34" w:rsidRDefault="00CE1E34" w:rsidP="00CE1E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2-3 мм</w:t>
      </w:r>
    </w:p>
    <w:p w:rsidR="00CE1E34" w:rsidRPr="00CE1E34" w:rsidRDefault="00CE1E34" w:rsidP="00CE1E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4-5 мм</w:t>
      </w:r>
    </w:p>
    <w:p w:rsidR="00CE1E34" w:rsidRPr="00CE1E34" w:rsidRDefault="00CE1E34" w:rsidP="00CE1E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10 мм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Start"/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proofErr w:type="gramEnd"/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Если при заполнении бланков у </w:t>
      </w: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</w:t>
      </w:r>
      <w:proofErr w:type="gram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возникнет </w:t>
      </w: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либо сомнение, то надо:</w:t>
      </w:r>
    </w:p>
    <w:p w:rsidR="00CE1E34" w:rsidRPr="00CE1E34" w:rsidRDefault="00CE1E34" w:rsidP="00CE1E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хлопнуть в ладоши.</w:t>
      </w:r>
    </w:p>
    <w:p w:rsidR="00CE1E34" w:rsidRPr="00CE1E34" w:rsidRDefault="00CE1E34" w:rsidP="00CE1E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топнуть ногой</w:t>
      </w:r>
    </w:p>
    <w:p w:rsidR="00CE1E34" w:rsidRPr="00CE1E34" w:rsidRDefault="00CE1E34" w:rsidP="00CE1E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поднять руку.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А10.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подачи апелляции о нарушениях процедуры проведения ЕГЭ необходимо обратиться:</w:t>
      </w:r>
    </w:p>
    <w:p w:rsidR="00CE1E34" w:rsidRPr="00CE1E34" w:rsidRDefault="00CE1E34" w:rsidP="00CE1E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 ответственному организатору</w:t>
      </w:r>
    </w:p>
    <w:p w:rsidR="00CE1E34" w:rsidRPr="00CE1E34" w:rsidRDefault="00CE1E34" w:rsidP="00CE1E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 дежурному по этажу</w:t>
      </w:r>
    </w:p>
    <w:p w:rsidR="00CE1E34" w:rsidRPr="00CE1E34" w:rsidRDefault="00CE1E34" w:rsidP="00CE1E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 министру образования РФ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ответы.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Далее идет проверка теста (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представлены в презентации)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Проверьте ответы.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Подсчитайте количество баллов и поставьте  себе отметку.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тметка «3»- 5-6 баллов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 - 7-8 баллов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 - 9-10 баллов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Ответы: 1, 2, 2, 1, 3, 2, 3, 1, 3, 1</w:t>
      </w:r>
    </w:p>
    <w:p w:rsidR="00CE1E34" w:rsidRPr="00CE1E34" w:rsidRDefault="00CE1E34" w:rsidP="00CE1E3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готовиться к экзаменам?                                                                   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5 минут.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группе раздают по 4-5 листочка разного цвета, например, зеленого, желтого, красного, синего, черного. Каждый человек в группе выбирает листок любого цвета. Тема для обсуждения: «Как готовиться к экзаменам!» (</w:t>
      </w:r>
      <w:r w:rsidRPr="00CE1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 «Мозговой штурм»)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Задание:</w:t>
      </w:r>
    </w:p>
    <w:p w:rsidR="00CE1E34" w:rsidRPr="00CE1E34" w:rsidRDefault="00CE1E34" w:rsidP="00CE1E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работает вместе.</w:t>
      </w:r>
    </w:p>
    <w:p w:rsidR="00CE1E34" w:rsidRPr="00CE1E34" w:rsidRDefault="00CE1E34" w:rsidP="00CE1E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регламентировано. За временем следит человек с листочком желтого цвета.</w:t>
      </w:r>
    </w:p>
    <w:p w:rsidR="00CE1E34" w:rsidRPr="00CE1E34" w:rsidRDefault="00CE1E34" w:rsidP="00CE1E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у которого синий листок готовиться выступать от имени группы.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команде учителя учащиеся зачитывают и по возможности объясняют все возможные варианты подготовки к экзаменам. Учитель может назначить любого из группы, например, один ответ </w:t>
      </w:r>
      <w:proofErr w:type="gramStart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ученик с синим</w:t>
      </w:r>
      <w:proofErr w:type="gramEnd"/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листочком на руках из группы № 1 или  с красным листочком из группы № 2 и т.д. В результате такое деление по цветам поможет каждому участнику группы быть активным.</w:t>
      </w:r>
    </w:p>
    <w:p w:rsidR="00CE1E34" w:rsidRPr="00CE1E34" w:rsidRDefault="00CE1E34" w:rsidP="00CE1E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Стадия «Рефлексия».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Техника «Декартовы вопросы».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CE1E34">
        <w:rPr>
          <w:rFonts w:ascii="Georgia" w:eastAsia="Times New Roman" w:hAnsi="Georgia" w:cs="Times New Roman"/>
          <w:color w:val="333333"/>
          <w:sz w:val="24"/>
          <w:szCs w:val="24"/>
        </w:rPr>
        <w:t>Чем они полезны:</w:t>
      </w:r>
    </w:p>
    <w:p w:rsidR="00CE1E34" w:rsidRPr="00CE1E34" w:rsidRDefault="00CE1E34" w:rsidP="00CE1E3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Нейтрализуют мыслительные вирусы (когда мысль типа «А я опять не справлюсь» как заезженная пластинка)</w:t>
      </w:r>
      <w:r w:rsidRPr="00CE1E34">
        <w:rPr>
          <w:rFonts w:ascii="Calibri" w:eastAsia="Times New Roman" w:hAnsi="Calibri" w:cs="Arial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CE1E34">
        <w:rPr>
          <w:rFonts w:ascii="Calibri" w:eastAsia="Times New Roman" w:hAnsi="Calibri" w:cs="Arial"/>
          <w:color w:val="000000"/>
          <w:bdr w:val="single" w:sz="2" w:space="0" w:color="000000" w:frame="1"/>
        </w:rPr>
        <w:pict>
          <v:shape id="_x0000_i1026" type="#_x0000_t75" alt="" style="width:24.25pt;height:24.25pt"/>
        </w:pict>
      </w:r>
    </w:p>
    <w:p w:rsidR="00CE1E34" w:rsidRPr="00CE1E34" w:rsidRDefault="00CE1E34" w:rsidP="00CE1E34">
      <w:pPr>
        <w:numPr>
          <w:ilvl w:val="0"/>
          <w:numId w:val="26"/>
        </w:numPr>
        <w:shd w:val="clear" w:color="auto" w:fill="FFFFFF"/>
        <w:spacing w:before="31" w:after="31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Разрушают негативные убеждения</w:t>
      </w:r>
    </w:p>
    <w:p w:rsidR="00CE1E34" w:rsidRPr="00CE1E34" w:rsidRDefault="00CE1E34" w:rsidP="00CE1E3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Растворяют значение проблемы</w:t>
      </w:r>
      <w:r w:rsidRPr="00CE1E34">
        <w:rPr>
          <w:rFonts w:ascii="Calibri" w:eastAsia="Times New Roman" w:hAnsi="Calibri" w:cs="Arial"/>
          <w:color w:val="000000"/>
          <w:bdr w:val="single" w:sz="2" w:space="0" w:color="000000" w:frame="1"/>
        </w:rPr>
        <w:pict>
          <v:shape id="_x0000_i1027" type="#_x0000_t75" alt="" style="width:24.25pt;height:24.25pt"/>
        </w:pict>
      </w:r>
      <w:r w:rsidRPr="00CE1E34">
        <w:rPr>
          <w:rFonts w:ascii="Calibri" w:eastAsia="Times New Roman" w:hAnsi="Calibri" w:cs="Arial"/>
          <w:color w:val="000000"/>
          <w:bdr w:val="single" w:sz="2" w:space="0" w:color="000000" w:frame="1"/>
        </w:rPr>
        <w:pict>
          <v:shape id="_x0000_i1028" type="#_x0000_t75" alt="" style="width:24.25pt;height:24.25pt"/>
        </w:pict>
      </w:r>
    </w:p>
    <w:p w:rsidR="00CE1E34" w:rsidRPr="00CE1E34" w:rsidRDefault="00CE1E34" w:rsidP="00CE1E3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Меняют картину мира</w:t>
      </w:r>
      <w:r w:rsidRPr="00CE1E34">
        <w:rPr>
          <w:rFonts w:ascii="Calibri" w:eastAsia="Times New Roman" w:hAnsi="Calibri" w:cs="Arial"/>
          <w:color w:val="000000"/>
          <w:bdr w:val="single" w:sz="2" w:space="0" w:color="000000" w:frame="1"/>
        </w:rPr>
        <w:pict>
          <v:shape id="_x0000_i1029" type="#_x0000_t75" alt="" style="width:24.25pt;height:24.25pt"/>
        </w:pict>
      </w:r>
    </w:p>
    <w:p w:rsidR="00CE1E34" w:rsidRPr="00CE1E34" w:rsidRDefault="00CE1E34" w:rsidP="00CE1E3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Добавляют ресурс к успеху.</w:t>
      </w:r>
      <w:r w:rsidRPr="00CE1E34">
        <w:rPr>
          <w:rFonts w:ascii="Calibri" w:eastAsia="Times New Roman" w:hAnsi="Calibri" w:cs="Arial"/>
          <w:color w:val="000000"/>
          <w:bdr w:val="single" w:sz="2" w:space="0" w:color="000000" w:frame="1"/>
        </w:rPr>
        <w:pict>
          <v:shape id="_x0000_i1030" type="#_x0000_t75" alt="" style="width:24.25pt;height:24.25pt"/>
        </w:pict>
      </w:r>
      <w:r w:rsidRPr="00CE1E34">
        <w:rPr>
          <w:rFonts w:ascii="Calibri" w:eastAsia="Times New Roman" w:hAnsi="Calibri" w:cs="Arial"/>
          <w:color w:val="000000"/>
          <w:bdr w:val="single" w:sz="2" w:space="0" w:color="000000" w:frame="1"/>
        </w:rPr>
        <w:pict>
          <v:shape id="_x0000_i1031" type="#_x0000_t75" alt="" style="width:24.25pt;height:24.25pt"/>
        </w:pic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Задайте себе четыре вопроса: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– Что случится, если я сделаю это (добьюсь окончательного результата)?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– Что не случится, если я сделаю это?  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Этот вопрос позволяет вам выявить “вторичные выгоды”. Он помогает разобраться в преимуществах нынешней ситуации и соответствующих ваших действий, – преимуществах, которые вы рискуете потерять, достигнув нового результата. Возможно, вам придется воздержаться от мелких радостей, хотя прежде вы никогда о них не задумывались (а если и задумывались, то не решались признаться себе, что цените их). Решать вам. Этот процесс только показывает возможности выбора. Конечно, такая проверка результатов требует честности перед собой и достаточного количества свободного времени, которое необходимо для неторопливого самоанализа.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– Что случится, если я не сделаю этого (не добьюсь намеченного результата)?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вопрос подчеркнет цену, которую нужно будет платить за продолжение прежнего состояния. Напротив, решительное желание идти вперед может стать для вас именно тем побуждением, которое необходимо для осуществления изменений.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– Что не случится, если я не сделаю этого?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вопрос ставит в тупик левое полушарие. Попытка ответить на него означает попытку обойти сознательное мышление и заставить мозг активизировать другие нейронные каналы, по-новому обдумывая уже известное. Такая постановка вопроса может помочь вам осознать те ценности и внутренние силы, о которых вы никогда прежде не задумывались. Старайтесь отвечать на этот вопрос скорее интуитивно, чем логически.</w:t>
      </w:r>
      <w:r w:rsidRPr="00CE1E3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Обмен мнениями.</w:t>
      </w:r>
    </w:p>
    <w:p w:rsidR="00CE1E34" w:rsidRPr="00CE1E34" w:rsidRDefault="00CE1E34" w:rsidP="00CE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занятия психолог</w:t>
      </w: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ряд вопросов, на которые отвечают ребята из каждой группы:</w:t>
      </w:r>
    </w:p>
    <w:p w:rsidR="00CE1E34" w:rsidRPr="00CE1E34" w:rsidRDefault="00CE1E34" w:rsidP="00CE1E34">
      <w:pPr>
        <w:numPr>
          <w:ilvl w:val="0"/>
          <w:numId w:val="27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 вам занятие?</w:t>
      </w:r>
    </w:p>
    <w:p w:rsidR="00CE1E34" w:rsidRPr="00CE1E34" w:rsidRDefault="00CE1E34" w:rsidP="00CE1E34">
      <w:pPr>
        <w:numPr>
          <w:ilvl w:val="0"/>
          <w:numId w:val="27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вам запомнилось в большей степени?</w:t>
      </w:r>
    </w:p>
    <w:p w:rsidR="00CE1E34" w:rsidRPr="00CE1E34" w:rsidRDefault="00CE1E34" w:rsidP="00CE1E34">
      <w:pPr>
        <w:numPr>
          <w:ilvl w:val="0"/>
          <w:numId w:val="27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для себя вы узнали?</w:t>
      </w:r>
    </w:p>
    <w:p w:rsidR="00CE1E34" w:rsidRPr="00CE1E34" w:rsidRDefault="00CE1E34" w:rsidP="00CE1E34">
      <w:pPr>
        <w:numPr>
          <w:ilvl w:val="0"/>
          <w:numId w:val="27"/>
        </w:numPr>
        <w:shd w:val="clear" w:color="auto" w:fill="FFFFFF"/>
        <w:spacing w:before="31" w:after="31" w:line="240" w:lineRule="auto"/>
        <w:ind w:firstLine="1800"/>
        <w:rPr>
          <w:rFonts w:ascii="Calibri" w:eastAsia="Times New Roman" w:hAnsi="Calibri" w:cs="Arial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вам эта тема интересна? Почему?</w:t>
      </w:r>
    </w:p>
    <w:p w:rsidR="00CE1E34" w:rsidRPr="00CE1E34" w:rsidRDefault="00CE1E34" w:rsidP="00CE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Заключительное слово психолога</w:t>
      </w:r>
      <w:r w:rsidRPr="00CE1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E1E34" w:rsidRPr="00CE1E34" w:rsidRDefault="00CE1E34" w:rsidP="00CE1E3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CE1E3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Осталось меньше трех месяцев, чтобы выучить то, что пропустили, запомнить важные даты и события. Поднажмите на учебу. Готовьтесь к экзаменам, не пускайте все на самотек и не надейтесь на «авось», ходите на курсы и к репетиторам. Не рассчитывайте на "списать" или "мне помогут" - это не пройдёт и скачать готовые ответы на ЕГЭ  тоже. Рассчитывайте только на свои силы!</w:t>
      </w:r>
    </w:p>
    <w:p w:rsidR="009D18B9" w:rsidRDefault="009D18B9"/>
    <w:sectPr w:rsidR="009D18B9" w:rsidSect="00CE1E3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42E"/>
    <w:multiLevelType w:val="multilevel"/>
    <w:tmpl w:val="A67E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E1831"/>
    <w:multiLevelType w:val="multilevel"/>
    <w:tmpl w:val="A8F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21D26"/>
    <w:multiLevelType w:val="multilevel"/>
    <w:tmpl w:val="CA7E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E7D7A"/>
    <w:multiLevelType w:val="multilevel"/>
    <w:tmpl w:val="2FCC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B1942"/>
    <w:multiLevelType w:val="multilevel"/>
    <w:tmpl w:val="6784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E7107"/>
    <w:multiLevelType w:val="multilevel"/>
    <w:tmpl w:val="C04E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857E7"/>
    <w:multiLevelType w:val="multilevel"/>
    <w:tmpl w:val="14F8B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17AB2"/>
    <w:multiLevelType w:val="multilevel"/>
    <w:tmpl w:val="BBF8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A24AE"/>
    <w:multiLevelType w:val="multilevel"/>
    <w:tmpl w:val="DD220D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C27F6"/>
    <w:multiLevelType w:val="multilevel"/>
    <w:tmpl w:val="6C98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F1C94"/>
    <w:multiLevelType w:val="multilevel"/>
    <w:tmpl w:val="FB9E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75164"/>
    <w:multiLevelType w:val="multilevel"/>
    <w:tmpl w:val="3D60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C3394"/>
    <w:multiLevelType w:val="multilevel"/>
    <w:tmpl w:val="F4BC8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D79DB"/>
    <w:multiLevelType w:val="multilevel"/>
    <w:tmpl w:val="2F18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575A2"/>
    <w:multiLevelType w:val="multilevel"/>
    <w:tmpl w:val="13E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249B0"/>
    <w:multiLevelType w:val="multilevel"/>
    <w:tmpl w:val="7778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7342B"/>
    <w:multiLevelType w:val="multilevel"/>
    <w:tmpl w:val="228CB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5616A"/>
    <w:multiLevelType w:val="multilevel"/>
    <w:tmpl w:val="B9F8E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72E6B"/>
    <w:multiLevelType w:val="multilevel"/>
    <w:tmpl w:val="0444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4033E9"/>
    <w:multiLevelType w:val="multilevel"/>
    <w:tmpl w:val="5EB4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63F30"/>
    <w:multiLevelType w:val="multilevel"/>
    <w:tmpl w:val="8A0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408B6"/>
    <w:multiLevelType w:val="multilevel"/>
    <w:tmpl w:val="9B74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46253"/>
    <w:multiLevelType w:val="multilevel"/>
    <w:tmpl w:val="8F5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01B4C"/>
    <w:multiLevelType w:val="multilevel"/>
    <w:tmpl w:val="D48E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EF196C"/>
    <w:multiLevelType w:val="multilevel"/>
    <w:tmpl w:val="0866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B708B"/>
    <w:multiLevelType w:val="multilevel"/>
    <w:tmpl w:val="21F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64001E"/>
    <w:multiLevelType w:val="multilevel"/>
    <w:tmpl w:val="45BE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26"/>
  </w:num>
  <w:num w:numId="5">
    <w:abstractNumId w:val="10"/>
  </w:num>
  <w:num w:numId="6">
    <w:abstractNumId w:val="18"/>
  </w:num>
  <w:num w:numId="7">
    <w:abstractNumId w:val="17"/>
  </w:num>
  <w:num w:numId="8">
    <w:abstractNumId w:val="12"/>
  </w:num>
  <w:num w:numId="9">
    <w:abstractNumId w:val="11"/>
  </w:num>
  <w:num w:numId="10">
    <w:abstractNumId w:val="21"/>
  </w:num>
  <w:num w:numId="11">
    <w:abstractNumId w:val="22"/>
  </w:num>
  <w:num w:numId="12">
    <w:abstractNumId w:val="8"/>
  </w:num>
  <w:num w:numId="13">
    <w:abstractNumId w:val="0"/>
  </w:num>
  <w:num w:numId="14">
    <w:abstractNumId w:val="5"/>
  </w:num>
  <w:num w:numId="15">
    <w:abstractNumId w:val="19"/>
  </w:num>
  <w:num w:numId="16">
    <w:abstractNumId w:val="7"/>
  </w:num>
  <w:num w:numId="17">
    <w:abstractNumId w:val="24"/>
  </w:num>
  <w:num w:numId="18">
    <w:abstractNumId w:val="9"/>
  </w:num>
  <w:num w:numId="19">
    <w:abstractNumId w:val="15"/>
  </w:num>
  <w:num w:numId="20">
    <w:abstractNumId w:val="2"/>
  </w:num>
  <w:num w:numId="21">
    <w:abstractNumId w:val="13"/>
  </w:num>
  <w:num w:numId="22">
    <w:abstractNumId w:val="4"/>
  </w:num>
  <w:num w:numId="23">
    <w:abstractNumId w:val="6"/>
  </w:num>
  <w:num w:numId="24">
    <w:abstractNumId w:val="23"/>
  </w:num>
  <w:num w:numId="25">
    <w:abstractNumId w:val="16"/>
  </w:num>
  <w:num w:numId="26">
    <w:abstractNumId w:val="2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1E34"/>
    <w:rsid w:val="009D18B9"/>
    <w:rsid w:val="00CE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E1E34"/>
  </w:style>
  <w:style w:type="character" w:customStyle="1" w:styleId="c10">
    <w:name w:val="c10"/>
    <w:basedOn w:val="a0"/>
    <w:rsid w:val="00CE1E34"/>
  </w:style>
  <w:style w:type="paragraph" w:customStyle="1" w:styleId="c0">
    <w:name w:val="c0"/>
    <w:basedOn w:val="a"/>
    <w:rsid w:val="00CE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E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1E34"/>
  </w:style>
  <w:style w:type="character" w:customStyle="1" w:styleId="c4">
    <w:name w:val="c4"/>
    <w:basedOn w:val="a0"/>
    <w:rsid w:val="00CE1E34"/>
  </w:style>
  <w:style w:type="character" w:customStyle="1" w:styleId="c22">
    <w:name w:val="c22"/>
    <w:basedOn w:val="a0"/>
    <w:rsid w:val="00CE1E34"/>
  </w:style>
  <w:style w:type="character" w:customStyle="1" w:styleId="c19">
    <w:name w:val="c19"/>
    <w:basedOn w:val="a0"/>
    <w:rsid w:val="00CE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2248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2025-06-16T10:44:00Z</dcterms:created>
  <dcterms:modified xsi:type="dcterms:W3CDTF">2025-06-16T10:51:00Z</dcterms:modified>
</cp:coreProperties>
</file>